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4" w:rsidRDefault="00BD0064" w:rsidP="00BD0064"/>
    <w:p w:rsidR="00BD0064" w:rsidRDefault="00BD0064" w:rsidP="00BD0064"/>
    <w:p w:rsidR="00BD0064" w:rsidRDefault="00BD0064" w:rsidP="00BD0064"/>
    <w:tbl>
      <w:tblPr>
        <w:tblW w:w="10784" w:type="dxa"/>
        <w:tblInd w:w="-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"/>
        <w:gridCol w:w="1994"/>
        <w:gridCol w:w="186"/>
        <w:gridCol w:w="224"/>
        <w:gridCol w:w="269"/>
        <w:gridCol w:w="880"/>
        <w:gridCol w:w="993"/>
        <w:gridCol w:w="140"/>
        <w:gridCol w:w="1006"/>
        <w:gridCol w:w="517"/>
        <w:gridCol w:w="343"/>
        <w:gridCol w:w="101"/>
        <w:gridCol w:w="382"/>
        <w:gridCol w:w="849"/>
        <w:gridCol w:w="347"/>
        <w:gridCol w:w="123"/>
        <w:gridCol w:w="2410"/>
        <w:gridCol w:w="10"/>
      </w:tblGrid>
      <w:tr w:rsidR="00BD0064" w:rsidTr="00B7208A">
        <w:trPr>
          <w:gridAfter w:val="1"/>
          <w:wAfter w:w="10" w:type="dxa"/>
          <w:trHeight w:val="273"/>
        </w:trPr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0755" cy="79883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11716B" w:rsidP="00706FD3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Tekirdağ İl Gıda Tarım ve Hayvancılık Müdürlüğü</w:t>
            </w:r>
          </w:p>
          <w:p w:rsidR="00BD0064" w:rsidRPr="00F64247" w:rsidRDefault="00BD0064" w:rsidP="00706FD3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A06D73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A06D73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.İLM</w:t>
            </w:r>
            <w:proofErr w:type="gramStart"/>
            <w:r>
              <w:rPr>
                <w:sz w:val="16"/>
                <w:szCs w:val="16"/>
              </w:rPr>
              <w:t>.</w:t>
            </w:r>
            <w:r w:rsidR="00A06D73">
              <w:rPr>
                <w:sz w:val="16"/>
                <w:szCs w:val="16"/>
              </w:rPr>
              <w:t>.</w:t>
            </w:r>
            <w:proofErr w:type="gramEnd"/>
            <w:r w:rsidR="000D4720">
              <w:rPr>
                <w:sz w:val="16"/>
                <w:szCs w:val="16"/>
              </w:rPr>
              <w:t>KYS.075</w:t>
            </w:r>
          </w:p>
        </w:tc>
      </w:tr>
      <w:tr w:rsidR="00BD0064" w:rsidTr="00B7208A">
        <w:trPr>
          <w:gridAfter w:val="1"/>
          <w:wAfter w:w="10" w:type="dxa"/>
          <w:trHeight w:val="295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352956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B7208A">
        <w:trPr>
          <w:gridAfter w:val="1"/>
          <w:wAfter w:w="10" w:type="dxa"/>
          <w:trHeight w:val="253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E129E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B7208A">
        <w:trPr>
          <w:gridAfter w:val="1"/>
          <w:wAfter w:w="10" w:type="dxa"/>
          <w:trHeight w:val="307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B7208A">
        <w:trPr>
          <w:gridAfter w:val="1"/>
          <w:wAfter w:w="10" w:type="dxa"/>
          <w:trHeight w:val="246"/>
        </w:trPr>
        <w:tc>
          <w:tcPr>
            <w:tcW w:w="219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4628D3" w:rsidRDefault="00BD0064" w:rsidP="003A2991">
            <w:pPr>
              <w:pStyle w:val="Altbilgi"/>
              <w:ind w:right="357"/>
              <w:rPr>
                <w:b/>
                <w:sz w:val="16"/>
                <w:szCs w:val="16"/>
              </w:rPr>
            </w:pPr>
            <w:bookmarkStart w:id="0" w:name="_GoBack"/>
            <w:r w:rsidRPr="004628D3">
              <w:rPr>
                <w:b/>
                <w:sz w:val="16"/>
                <w:szCs w:val="16"/>
              </w:rPr>
              <w:t xml:space="preserve">Sayfa </w:t>
            </w:r>
            <w:r w:rsidR="003A2991" w:rsidRPr="004628D3">
              <w:rPr>
                <w:b/>
                <w:bCs/>
                <w:sz w:val="16"/>
                <w:szCs w:val="16"/>
              </w:rPr>
              <w:t>1</w:t>
            </w:r>
            <w:r w:rsidRPr="004628D3">
              <w:rPr>
                <w:b/>
                <w:sz w:val="16"/>
                <w:szCs w:val="16"/>
              </w:rPr>
              <w:t xml:space="preserve">/ </w:t>
            </w:r>
            <w:r w:rsidR="004628D3" w:rsidRPr="004628D3">
              <w:rPr>
                <w:b/>
                <w:sz w:val="16"/>
                <w:szCs w:val="16"/>
              </w:rPr>
              <w:t>4</w:t>
            </w:r>
            <w:bookmarkEnd w:id="0"/>
          </w:p>
        </w:tc>
      </w:tr>
      <w:tr w:rsidR="00BD0064" w:rsidRPr="004B4A7D" w:rsidTr="00D271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424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558" w:type="dxa"/>
            <w:gridSpan w:val="10"/>
            <w:vAlign w:val="center"/>
          </w:tcPr>
          <w:p w:rsidR="00BD0064" w:rsidRPr="00E04C88" w:rsidRDefault="00E04C88" w:rsidP="00706FD3">
            <w:pPr>
              <w:rPr>
                <w:bCs/>
                <w:szCs w:val="20"/>
              </w:rPr>
            </w:pPr>
            <w:r w:rsidRPr="00E04C88">
              <w:rPr>
                <w:i/>
              </w:rPr>
              <w:t>YETKİLENDİRME,</w:t>
            </w:r>
            <w:r w:rsidR="00190F30">
              <w:rPr>
                <w:i/>
              </w:rPr>
              <w:t xml:space="preserve"> </w:t>
            </w:r>
            <w:r w:rsidRPr="00E04C88">
              <w:rPr>
                <w:i/>
              </w:rPr>
              <w:t>BELGELENDİRME,</w:t>
            </w:r>
            <w:r w:rsidR="00190F30">
              <w:rPr>
                <w:i/>
              </w:rPr>
              <w:t xml:space="preserve"> </w:t>
            </w:r>
            <w:r w:rsidRPr="00E04C88">
              <w:rPr>
                <w:i/>
              </w:rPr>
              <w:t>İZLEME İŞLEMLERİ SÜRECİ</w:t>
            </w:r>
          </w:p>
        </w:tc>
        <w:tc>
          <w:tcPr>
            <w:tcW w:w="2543" w:type="dxa"/>
            <w:gridSpan w:val="3"/>
            <w:vAlign w:val="center"/>
          </w:tcPr>
          <w:p w:rsidR="00BD0064" w:rsidRPr="004B4A7D" w:rsidRDefault="00F003E8" w:rsidP="00706FD3">
            <w:pPr>
              <w:rPr>
                <w:bCs/>
              </w:rPr>
            </w:pPr>
            <w:r>
              <w:rPr>
                <w:bCs/>
                <w:szCs w:val="20"/>
              </w:rPr>
              <w:t>Süreç No:0</w:t>
            </w:r>
            <w:r w:rsidR="000D4720">
              <w:rPr>
                <w:bCs/>
                <w:szCs w:val="20"/>
              </w:rPr>
              <w:t>75</w:t>
            </w: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662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</w:p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101" w:type="dxa"/>
            <w:gridSpan w:val="13"/>
            <w:vAlign w:val="center"/>
          </w:tcPr>
          <w:p w:rsidR="00BD0064" w:rsidRPr="004B4A7D" w:rsidRDefault="00BD0064" w:rsidP="00706FD3">
            <w:pPr>
              <w:rPr>
                <w:bCs/>
              </w:rPr>
            </w:pPr>
            <w:proofErr w:type="spellStart"/>
            <w:r w:rsidRPr="004B4A7D">
              <w:rPr>
                <w:bCs/>
              </w:rPr>
              <w:t>Operasyonel</w:t>
            </w:r>
            <w:proofErr w:type="spellEnd"/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val="532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</w:p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101" w:type="dxa"/>
            <w:gridSpan w:val="13"/>
            <w:vAlign w:val="center"/>
          </w:tcPr>
          <w:p w:rsidR="00BD0064" w:rsidRPr="004B4A7D" w:rsidRDefault="00BD0064" w:rsidP="00706FD3">
            <w:r>
              <w:t xml:space="preserve">İl Gıda Tarım ve Hayvancılık </w:t>
            </w:r>
            <w:r w:rsidRPr="003C7385">
              <w:t>Müdürü</w:t>
            </w:r>
          </w:p>
        </w:tc>
      </w:tr>
      <w:tr w:rsidR="00BD0064" w:rsidRPr="004B4A7D" w:rsidTr="006064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060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101" w:type="dxa"/>
            <w:gridSpan w:val="13"/>
            <w:vAlign w:val="center"/>
          </w:tcPr>
          <w:p w:rsidR="00BD0064" w:rsidRPr="007315F6" w:rsidRDefault="00BD0064" w:rsidP="00706FD3">
            <w:r w:rsidRPr="007315F6">
              <w:t xml:space="preserve">İl Gıda Tarım ve Hayvancılık Müdür Yardımcısı </w:t>
            </w:r>
          </w:p>
          <w:p w:rsidR="00A4022C" w:rsidRPr="00A4022C" w:rsidRDefault="001D6AFA" w:rsidP="00706FD3">
            <w:pPr>
              <w:rPr>
                <w:color w:val="000000"/>
              </w:rPr>
            </w:pPr>
            <w:r>
              <w:rPr>
                <w:color w:val="000000"/>
              </w:rPr>
              <w:t xml:space="preserve">Hayvan Sağlığı </w:t>
            </w:r>
            <w:r w:rsidR="00696F73">
              <w:rPr>
                <w:color w:val="000000"/>
              </w:rPr>
              <w:t xml:space="preserve">ve </w:t>
            </w:r>
            <w:r w:rsidR="00BD0064" w:rsidRPr="007315F6">
              <w:rPr>
                <w:color w:val="000000"/>
              </w:rPr>
              <w:t>Yetiştirici</w:t>
            </w:r>
            <w:r w:rsidR="00BD0064">
              <w:rPr>
                <w:color w:val="000000"/>
              </w:rPr>
              <w:t>liği Şube Müdür</w:t>
            </w:r>
            <w:r w:rsidR="006A367B">
              <w:rPr>
                <w:color w:val="000000"/>
              </w:rPr>
              <w:t>ü</w:t>
            </w:r>
          </w:p>
          <w:p w:rsidR="00BD0064" w:rsidRPr="00CF63AD" w:rsidRDefault="00CF63AD" w:rsidP="00706FD3">
            <w:pPr>
              <w:rPr>
                <w:color w:val="000000" w:themeColor="text1"/>
              </w:rPr>
            </w:pPr>
            <w:r w:rsidRPr="00CF63AD">
              <w:rPr>
                <w:color w:val="000000" w:themeColor="text1"/>
              </w:rPr>
              <w:t>İlçe Gıda</w:t>
            </w:r>
            <w:r w:rsidR="00C75CF6">
              <w:rPr>
                <w:color w:val="000000" w:themeColor="text1"/>
              </w:rPr>
              <w:t>, Tarım ve Hayvancılık Müdürü</w:t>
            </w:r>
          </w:p>
          <w:p w:rsidR="00BD0064" w:rsidRPr="00780948" w:rsidRDefault="00BD0064" w:rsidP="00706FD3"/>
        </w:tc>
      </w:tr>
      <w:tr w:rsidR="00BD0064" w:rsidRPr="004B4A7D" w:rsidTr="006064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trHeight w:hRule="exact" w:val="1698"/>
        </w:trPr>
        <w:tc>
          <w:tcPr>
            <w:tcW w:w="2673" w:type="dxa"/>
            <w:gridSpan w:val="4"/>
            <w:vAlign w:val="center"/>
          </w:tcPr>
          <w:p w:rsidR="00BD0064" w:rsidRPr="004B4A7D" w:rsidRDefault="00BD0064" w:rsidP="00706FD3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101" w:type="dxa"/>
            <w:gridSpan w:val="13"/>
            <w:vAlign w:val="center"/>
          </w:tcPr>
          <w:p w:rsidR="004B08E5" w:rsidRDefault="005A0347" w:rsidP="00A35F89">
            <w:pPr>
              <w:widowControl w:val="0"/>
              <w:autoSpaceDE w:val="0"/>
              <w:autoSpaceDN w:val="0"/>
              <w:adjustRightInd w:val="0"/>
              <w:spacing w:before="97"/>
            </w:pPr>
            <w:r>
              <w:t>En</w:t>
            </w:r>
            <w:r w:rsidR="00971825">
              <w:t xml:space="preserve"> Az İki </w:t>
            </w:r>
            <w:r w:rsidR="005E6A72">
              <w:t>Veteriner Hekim</w:t>
            </w:r>
          </w:p>
          <w:p w:rsidR="00A4022C" w:rsidRPr="00D8731F" w:rsidRDefault="00D8731F" w:rsidP="00161703">
            <w:pPr>
              <w:widowControl w:val="0"/>
              <w:autoSpaceDE w:val="0"/>
              <w:autoSpaceDN w:val="0"/>
              <w:adjustRightInd w:val="0"/>
              <w:spacing w:before="97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D8731F">
              <w:rPr>
                <w:color w:val="000000"/>
              </w:rPr>
              <w:t> </w:t>
            </w: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654"/>
        </w:trPr>
        <w:tc>
          <w:tcPr>
            <w:tcW w:w="2673" w:type="dxa"/>
            <w:gridSpan w:val="4"/>
            <w:vMerge w:val="restart"/>
            <w:textDirection w:val="btLr"/>
          </w:tcPr>
          <w:p w:rsidR="00BD0064" w:rsidRPr="004B4A7D" w:rsidRDefault="00BD0064" w:rsidP="00706FD3">
            <w:pPr>
              <w:ind w:left="113" w:right="113"/>
              <w:jc w:val="center"/>
              <w:rPr>
                <w:b/>
                <w:bCs/>
              </w:rPr>
            </w:pPr>
          </w:p>
          <w:p w:rsidR="00BD0064" w:rsidRPr="004B4A7D" w:rsidRDefault="00BD0064" w:rsidP="00706FD3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1873" w:type="dxa"/>
            <w:gridSpan w:val="2"/>
            <w:vAlign w:val="center"/>
          </w:tcPr>
          <w:p w:rsidR="00BD0064" w:rsidRPr="004B4A7D" w:rsidRDefault="00BD0064" w:rsidP="00706FD3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228" w:type="dxa"/>
            <w:gridSpan w:val="11"/>
            <w:vAlign w:val="center"/>
          </w:tcPr>
          <w:p w:rsidR="00BD0064" w:rsidRPr="00F71F88" w:rsidRDefault="005A7816" w:rsidP="00706FD3">
            <w:pPr>
              <w:rPr>
                <w:bCs/>
              </w:rPr>
            </w:pPr>
            <w:r>
              <w:rPr>
                <w:bCs/>
              </w:rPr>
              <w:t>İl Müdürlüğüne</w:t>
            </w:r>
            <w:r w:rsidR="00850A4A">
              <w:rPr>
                <w:bCs/>
              </w:rPr>
              <w:t xml:space="preserve"> Başvuru</w:t>
            </w: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Before w:val="1"/>
          <w:wBefore w:w="10" w:type="dxa"/>
          <w:cantSplit/>
          <w:trHeight w:val="828"/>
        </w:trPr>
        <w:tc>
          <w:tcPr>
            <w:tcW w:w="2673" w:type="dxa"/>
            <w:gridSpan w:val="4"/>
            <w:vMerge/>
          </w:tcPr>
          <w:p w:rsidR="00BD0064" w:rsidRPr="004B4A7D" w:rsidRDefault="00BD0064" w:rsidP="00706FD3">
            <w:pPr>
              <w:rPr>
                <w:b/>
                <w:bCs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BD0064" w:rsidRPr="004B4A7D" w:rsidRDefault="00BD0064" w:rsidP="00706FD3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228" w:type="dxa"/>
            <w:gridSpan w:val="11"/>
            <w:vAlign w:val="center"/>
          </w:tcPr>
          <w:p w:rsidR="00407D54" w:rsidRPr="00446109" w:rsidRDefault="00407D54" w:rsidP="00407D54">
            <w:pPr>
              <w:shd w:val="clear" w:color="auto" w:fill="FFFFFF"/>
              <w:jc w:val="both"/>
              <w:rPr>
                <w:bCs/>
              </w:rPr>
            </w:pPr>
            <w:r w:rsidRPr="00446109">
              <w:rPr>
                <w:bCs/>
                <w:sz w:val="22"/>
                <w:szCs w:val="22"/>
              </w:rPr>
              <w:t xml:space="preserve">Kuruluş İzin Belgesi ve </w:t>
            </w:r>
          </w:p>
          <w:p w:rsidR="00407D54" w:rsidRPr="00446109" w:rsidRDefault="00407D54" w:rsidP="00407D54">
            <w:pPr>
              <w:shd w:val="clear" w:color="auto" w:fill="FFFFFF"/>
              <w:jc w:val="both"/>
            </w:pPr>
            <w:r w:rsidRPr="00446109">
              <w:rPr>
                <w:bCs/>
                <w:sz w:val="22"/>
                <w:szCs w:val="22"/>
              </w:rPr>
              <w:t xml:space="preserve">Çalışma İzin Belgesi’ </w:t>
            </w:r>
            <w:proofErr w:type="spellStart"/>
            <w:r w:rsidRPr="00446109">
              <w:rPr>
                <w:bCs/>
                <w:sz w:val="22"/>
                <w:szCs w:val="22"/>
              </w:rPr>
              <w:t>nin</w:t>
            </w:r>
            <w:proofErr w:type="spellEnd"/>
            <w:r w:rsidRPr="00446109">
              <w:rPr>
                <w:bCs/>
                <w:sz w:val="22"/>
                <w:szCs w:val="22"/>
              </w:rPr>
              <w:t xml:space="preserve"> Başvuru Sahibine Teslimi.</w:t>
            </w:r>
          </w:p>
          <w:p w:rsidR="00BD0064" w:rsidRPr="007315F6" w:rsidRDefault="00BD0064" w:rsidP="00C57627">
            <w:pPr>
              <w:rPr>
                <w:bCs/>
              </w:rPr>
            </w:pP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hRule="exact" w:val="567"/>
        </w:trPr>
        <w:tc>
          <w:tcPr>
            <w:tcW w:w="6552" w:type="dxa"/>
            <w:gridSpan w:val="10"/>
            <w:vAlign w:val="center"/>
          </w:tcPr>
          <w:p w:rsidR="00BD0064" w:rsidRPr="004B4A7D" w:rsidRDefault="00BD0064" w:rsidP="00706FD3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222" w:type="dxa"/>
            <w:gridSpan w:val="7"/>
            <w:vAlign w:val="center"/>
          </w:tcPr>
          <w:p w:rsidR="00BD0064" w:rsidRPr="004B4A7D" w:rsidRDefault="00BD0064" w:rsidP="00706FD3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10"/>
          </w:tcPr>
          <w:p w:rsidR="007558B4" w:rsidRDefault="003634F9" w:rsidP="003634F9">
            <w:pPr>
              <w:pStyle w:val="2-ortabaslk"/>
              <w:spacing w:before="56" w:beforeAutospacing="0" w:line="240" w:lineRule="atLeast"/>
              <w:jc w:val="center"/>
              <w:rPr>
                <w:b/>
                <w:color w:val="000000"/>
                <w:sz w:val="18"/>
                <w:szCs w:val="18"/>
              </w:rPr>
            </w:pPr>
            <w:r w:rsidRPr="003634F9">
              <w:rPr>
                <w:b/>
                <w:color w:val="000000"/>
                <w:sz w:val="18"/>
                <w:szCs w:val="18"/>
              </w:rPr>
              <w:t>EV VE S</w:t>
            </w:r>
            <w:r w:rsidRPr="003634F9">
              <w:rPr>
                <w:rFonts w:ascii="Times" w:hAnsi="Times" w:cs="Times"/>
                <w:b/>
                <w:color w:val="000000"/>
                <w:sz w:val="18"/>
                <w:szCs w:val="18"/>
              </w:rPr>
              <w:t>Ü</w:t>
            </w:r>
            <w:r w:rsidRPr="003634F9">
              <w:rPr>
                <w:b/>
                <w:color w:val="000000"/>
                <w:sz w:val="18"/>
                <w:szCs w:val="18"/>
              </w:rPr>
              <w:t>S HAYVANLARININ </w:t>
            </w:r>
            <w:r w:rsidRPr="003634F9">
              <w:rPr>
                <w:rFonts w:ascii="Times" w:hAnsi="Times" w:cs="Times"/>
                <w:b/>
                <w:color w:val="000000"/>
                <w:sz w:val="18"/>
                <w:szCs w:val="18"/>
              </w:rPr>
              <w:t>Ü</w:t>
            </w:r>
            <w:r w:rsidRPr="003634F9">
              <w:rPr>
                <w:b/>
                <w:color w:val="000000"/>
                <w:sz w:val="18"/>
                <w:szCs w:val="18"/>
              </w:rPr>
              <w:t>RET</w:t>
            </w:r>
            <w:r w:rsidRPr="003634F9">
              <w:rPr>
                <w:rFonts w:ascii="Times" w:hAnsi="Times" w:cs="Times"/>
                <w:b/>
                <w:color w:val="000000"/>
                <w:sz w:val="18"/>
                <w:szCs w:val="18"/>
              </w:rPr>
              <w:t>İ</w:t>
            </w:r>
            <w:r w:rsidRPr="003634F9">
              <w:rPr>
                <w:b/>
                <w:color w:val="000000"/>
                <w:sz w:val="18"/>
                <w:szCs w:val="18"/>
              </w:rPr>
              <w:t>M,</w:t>
            </w:r>
          </w:p>
          <w:p w:rsidR="003634F9" w:rsidRPr="003634F9" w:rsidRDefault="003634F9" w:rsidP="007558B4">
            <w:pPr>
              <w:pStyle w:val="2-ortabaslk"/>
              <w:spacing w:before="56" w:beforeAutospacing="0" w:line="240" w:lineRule="atLeast"/>
              <w:jc w:val="center"/>
              <w:rPr>
                <w:b/>
                <w:color w:val="000000"/>
                <w:sz w:val="27"/>
                <w:szCs w:val="27"/>
              </w:rPr>
            </w:pPr>
            <w:r w:rsidRPr="003634F9">
              <w:rPr>
                <w:b/>
                <w:color w:val="000000"/>
                <w:sz w:val="18"/>
                <w:szCs w:val="18"/>
              </w:rPr>
              <w:t xml:space="preserve"> SATI</w:t>
            </w:r>
            <w:r w:rsidRPr="003634F9">
              <w:rPr>
                <w:rFonts w:ascii="Times" w:hAnsi="Times" w:cs="Times"/>
                <w:b/>
                <w:color w:val="000000"/>
                <w:sz w:val="18"/>
                <w:szCs w:val="18"/>
              </w:rPr>
              <w:t>Ş</w:t>
            </w:r>
            <w:r w:rsidRPr="003634F9">
              <w:rPr>
                <w:b/>
                <w:color w:val="000000"/>
                <w:sz w:val="18"/>
                <w:szCs w:val="18"/>
              </w:rPr>
              <w:t>, BARINMA VE E</w:t>
            </w:r>
            <w:r w:rsidRPr="003634F9">
              <w:rPr>
                <w:rFonts w:ascii="Times" w:hAnsi="Times" w:cs="Times"/>
                <w:b/>
                <w:color w:val="000000"/>
                <w:sz w:val="18"/>
                <w:szCs w:val="18"/>
              </w:rPr>
              <w:t>Ğİ</w:t>
            </w:r>
            <w:r w:rsidRPr="003634F9">
              <w:rPr>
                <w:b/>
                <w:color w:val="000000"/>
                <w:sz w:val="18"/>
                <w:szCs w:val="18"/>
              </w:rPr>
              <w:t>T</w:t>
            </w:r>
            <w:r w:rsidRPr="003634F9">
              <w:rPr>
                <w:rFonts w:ascii="Times" w:hAnsi="Times" w:cs="Times"/>
                <w:b/>
                <w:color w:val="000000"/>
                <w:sz w:val="18"/>
                <w:szCs w:val="18"/>
              </w:rPr>
              <w:t>İ</w:t>
            </w:r>
            <w:r w:rsidRPr="003634F9">
              <w:rPr>
                <w:b/>
                <w:color w:val="000000"/>
                <w:sz w:val="18"/>
                <w:szCs w:val="18"/>
              </w:rPr>
              <w:t>M</w:t>
            </w:r>
            <w:r w:rsidR="00D918BA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3634F9">
              <w:rPr>
                <w:b/>
                <w:color w:val="000000"/>
                <w:sz w:val="18"/>
                <w:szCs w:val="18"/>
              </w:rPr>
              <w:t>YERLER</w:t>
            </w:r>
            <w:r w:rsidRPr="003634F9">
              <w:rPr>
                <w:rFonts w:ascii="Times" w:hAnsi="Times" w:cs="Times"/>
                <w:b/>
                <w:color w:val="000000"/>
                <w:sz w:val="18"/>
                <w:szCs w:val="18"/>
              </w:rPr>
              <w:t>İ</w:t>
            </w:r>
          </w:p>
          <w:p w:rsidR="003634F9" w:rsidRDefault="003634F9" w:rsidP="003634F9">
            <w:pPr>
              <w:pStyle w:val="3-normalyaz"/>
              <w:spacing w:line="240" w:lineRule="atLeast"/>
              <w:ind w:firstLine="566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Kurulu</w:t>
            </w: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ş</w:t>
            </w:r>
            <w:r>
              <w:rPr>
                <w:b/>
                <w:bCs/>
                <w:color w:val="000000"/>
                <w:sz w:val="18"/>
                <w:szCs w:val="18"/>
              </w:rPr>
              <w:t> izni almak i</w:t>
            </w: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ç</w:t>
            </w:r>
            <w:r>
              <w:rPr>
                <w:b/>
                <w:bCs/>
                <w:color w:val="000000"/>
                <w:sz w:val="18"/>
                <w:szCs w:val="18"/>
              </w:rPr>
              <w:t>in gerekli belgeler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5 </w:t>
            </w: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> (1)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İş</w:t>
            </w:r>
            <w:r>
              <w:rPr>
                <w:color w:val="000000"/>
                <w:sz w:val="18"/>
                <w:szCs w:val="18"/>
              </w:rPr>
              <w:t> yeri 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mak isteyen ger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ek ve t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zel ki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iler bir dilek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e ile 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ğı</w:t>
            </w:r>
            <w:r>
              <w:rPr>
                <w:color w:val="000000"/>
                <w:sz w:val="18"/>
                <w:szCs w:val="18"/>
              </w:rPr>
              <w:t>daki bilgi ve belgeleri eksiksiz tamamlayarak il 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üğü</w:t>
            </w:r>
            <w:r>
              <w:rPr>
                <w:color w:val="000000"/>
                <w:sz w:val="18"/>
                <w:szCs w:val="18"/>
              </w:rPr>
              <w:t>ne 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racaat etmeleri gerekir.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Bu Y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netmeli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in ekinde yer alan EK-1 Ba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vuru Dilek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esine uygun olarak 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yeri sahibi taraf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ndan doldurulmu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 ba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vuru dilek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esi,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İş</w:t>
            </w:r>
            <w:r>
              <w:rPr>
                <w:color w:val="000000"/>
                <w:sz w:val="18"/>
                <w:szCs w:val="18"/>
              </w:rPr>
              <w:t> yerinin, yerle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im yeri ve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evresine ait bilgileri g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steren teknik resim kurallar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na g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re haz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rlanm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ış</w:t>
            </w:r>
            <w:r>
              <w:rPr>
                <w:color w:val="000000"/>
                <w:sz w:val="18"/>
                <w:szCs w:val="18"/>
              </w:rPr>
              <w:t> vaziyet ya da h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â</w:t>
            </w:r>
            <w:r>
              <w:rPr>
                <w:color w:val="000000"/>
                <w:sz w:val="18"/>
                <w:szCs w:val="18"/>
              </w:rPr>
              <w:t>lihaz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r plan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İş</w:t>
            </w:r>
            <w:r>
              <w:rPr>
                <w:color w:val="000000"/>
                <w:sz w:val="18"/>
                <w:szCs w:val="18"/>
              </w:rPr>
              <w:t> yerinin t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m b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mleri ve ne ama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la kullan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ld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ığı</w:t>
            </w:r>
            <w:r>
              <w:rPr>
                <w:color w:val="000000"/>
                <w:sz w:val="18"/>
                <w:szCs w:val="18"/>
              </w:rPr>
              <w:t>n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g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sterir, teknik resim kurallar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na g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re haz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rlanm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ış</w:t>
            </w:r>
            <w:r>
              <w:rPr>
                <w:color w:val="000000"/>
                <w:sz w:val="18"/>
                <w:szCs w:val="18"/>
              </w:rPr>
              <w:t> bir adet plan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rne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i ve adresi,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ç</w:t>
            </w:r>
            <w:r w:rsidR="00190F30">
              <w:rPr>
                <w:rStyle w:val="grame"/>
                <w:color w:val="000000"/>
                <w:sz w:val="18"/>
                <w:szCs w:val="18"/>
              </w:rPr>
              <w:t xml:space="preserve">) </w:t>
            </w:r>
            <w:r>
              <w:rPr>
                <w:rStyle w:val="grame"/>
                <w:color w:val="000000"/>
                <w:sz w:val="18"/>
                <w:szCs w:val="18"/>
              </w:rPr>
              <w:t>Ba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rStyle w:val="grame"/>
                <w:color w:val="000000"/>
                <w:sz w:val="18"/>
                <w:szCs w:val="18"/>
              </w:rPr>
              <w:t>l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rStyle w:val="grame"/>
                <w:color w:val="000000"/>
                <w:sz w:val="18"/>
                <w:szCs w:val="18"/>
              </w:rPr>
              <w:t> bulundu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ğ</w:t>
            </w:r>
            <w:r w:rsidR="00190F30">
              <w:rPr>
                <w:rStyle w:val="grame"/>
                <w:color w:val="000000"/>
                <w:sz w:val="18"/>
                <w:szCs w:val="18"/>
              </w:rPr>
              <w:t xml:space="preserve">u </w:t>
            </w:r>
            <w:r>
              <w:rPr>
                <w:rStyle w:val="grame"/>
                <w:color w:val="000000"/>
                <w:sz w:val="18"/>
                <w:szCs w:val="18"/>
              </w:rPr>
              <w:t>belediyeden su kullanma belgesi; 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rStyle w:val="grame"/>
                <w:color w:val="000000"/>
                <w:sz w:val="18"/>
                <w:szCs w:val="18"/>
              </w:rPr>
              <w:t>ehir 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rStyle w:val="grame"/>
                <w:color w:val="000000"/>
                <w:sz w:val="18"/>
                <w:szCs w:val="18"/>
              </w:rPr>
              <w:t>ebeke suyu bulunmayan yerlerde i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rStyle w:val="grame"/>
                <w:color w:val="000000"/>
                <w:sz w:val="18"/>
                <w:szCs w:val="18"/>
              </w:rPr>
              <w:t>me ve kullanma suyu temin projesi ile resmi kurumlarca usul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rStyle w:val="grame"/>
                <w:color w:val="000000"/>
                <w:sz w:val="18"/>
                <w:szCs w:val="18"/>
              </w:rPr>
              <w:t>ne uygun olarak al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rStyle w:val="grame"/>
                <w:color w:val="000000"/>
                <w:sz w:val="18"/>
                <w:szCs w:val="18"/>
              </w:rPr>
              <w:t>nm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ış</w:t>
            </w:r>
            <w:r>
              <w:rPr>
                <w:rStyle w:val="grame"/>
                <w:color w:val="000000"/>
                <w:sz w:val="18"/>
                <w:szCs w:val="18"/>
              </w:rPr>
              <w:t> su numunelerinin bakteriyolojik ve kimyasal analiz sonu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rStyle w:val="grame"/>
                <w:color w:val="000000"/>
                <w:sz w:val="18"/>
                <w:szCs w:val="18"/>
              </w:rPr>
              <w:t>lar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rStyle w:val="grame"/>
                <w:color w:val="000000"/>
                <w:sz w:val="18"/>
                <w:szCs w:val="18"/>
              </w:rPr>
              <w:t>n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rStyle w:val="grame"/>
                <w:color w:val="000000"/>
                <w:sz w:val="18"/>
                <w:szCs w:val="18"/>
              </w:rPr>
              <w:t> g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rStyle w:val="grame"/>
                <w:color w:val="000000"/>
                <w:sz w:val="18"/>
                <w:szCs w:val="18"/>
              </w:rPr>
              <w:t>sterir rapor; derin kuyulardan suyun temin edilmesi halinde ise, Devlet Su 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İş</w:t>
            </w:r>
            <w:r>
              <w:rPr>
                <w:rStyle w:val="grame"/>
                <w:color w:val="000000"/>
                <w:sz w:val="18"/>
                <w:szCs w:val="18"/>
              </w:rPr>
              <w:t>lerinden al</w:t>
            </w:r>
            <w:r>
              <w:rPr>
                <w:rStyle w:val="grame"/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rStyle w:val="grame"/>
                <w:color w:val="000000"/>
                <w:sz w:val="18"/>
                <w:szCs w:val="18"/>
              </w:rPr>
              <w:t>nacak kuyu suyu kullanma belgesi ve analiz raporu,</w:t>
            </w:r>
            <w:proofErr w:type="gramEnd"/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d) T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zel ki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iler 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in ticaret sicil gazetesi, imza sirk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leri ve y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netim kurulu karar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(2) Birinci f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krada belirtilen bilgi ve belgeler, il 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üğü</w:t>
            </w:r>
            <w:r>
              <w:rPr>
                <w:color w:val="000000"/>
                <w:sz w:val="18"/>
                <w:szCs w:val="18"/>
              </w:rPr>
              <w:t> hayvan sa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ığı</w:t>
            </w:r>
            <w:r>
              <w:rPr>
                <w:color w:val="000000"/>
                <w:sz w:val="18"/>
                <w:szCs w:val="18"/>
              </w:rPr>
              <w:t>, yeti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tiricili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i ve su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nleri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ubesince incelenir. Belgelerin uygun bulunmas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halinde; yer se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im komisyonu taraf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ndan yerinde inceleme yap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r. Yer se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im raporuna ait esaslar Bakanl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k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a belirlenir.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(3) Yer se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im raporuna g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re uygun bulunan yerlere, bu Y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netmeli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in ekinde yer alan Ek-2 Kurulu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İ</w:t>
            </w:r>
            <w:r>
              <w:rPr>
                <w:color w:val="000000"/>
                <w:sz w:val="18"/>
                <w:szCs w:val="18"/>
              </w:rPr>
              <w:t>zin Belgesi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’</w:t>
            </w:r>
            <w:r>
              <w:rPr>
                <w:color w:val="000000"/>
                <w:sz w:val="18"/>
                <w:szCs w:val="18"/>
              </w:rPr>
              <w:t>ne uygun olarak Kurulu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 izni verilir. Kurulu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 izni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üç</w:t>
            </w:r>
            <w:r>
              <w:rPr>
                <w:color w:val="000000"/>
                <w:sz w:val="18"/>
                <w:szCs w:val="18"/>
              </w:rPr>
              <w:t> ay 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in ge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erlidir. Bu s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re 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inde 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 yerlerini haz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r hale getiremeyenlere, Bakanl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k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a uygun g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ld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üğü</w:t>
            </w:r>
            <w:r>
              <w:rPr>
                <w:color w:val="000000"/>
                <w:sz w:val="18"/>
                <w:szCs w:val="18"/>
              </w:rPr>
              <w:t> takdirde,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üç</w:t>
            </w:r>
            <w:r>
              <w:rPr>
                <w:color w:val="000000"/>
                <w:sz w:val="18"/>
                <w:szCs w:val="18"/>
              </w:rPr>
              <w:t> ay daha ek s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re verilebilir. Ancak, ilave s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re uzat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 w:rsidR="00190F30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yap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lamaz.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Ç</w:t>
            </w:r>
            <w:r>
              <w:rPr>
                <w:b/>
                <w:bCs/>
                <w:color w:val="000000"/>
                <w:sz w:val="18"/>
                <w:szCs w:val="18"/>
              </w:rPr>
              <w:t>al</w:t>
            </w: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ış</w:t>
            </w:r>
            <w:r>
              <w:rPr>
                <w:b/>
                <w:bCs/>
                <w:color w:val="000000"/>
                <w:sz w:val="18"/>
                <w:szCs w:val="18"/>
              </w:rPr>
              <w:t>ma izni almak i</w:t>
            </w: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ç</w:t>
            </w:r>
            <w:r>
              <w:rPr>
                <w:b/>
                <w:bCs/>
                <w:color w:val="000000"/>
                <w:sz w:val="18"/>
                <w:szCs w:val="18"/>
              </w:rPr>
              <w:t>in gerekli belgeler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MADDE 6 </w:t>
            </w:r>
            <w:r>
              <w:rPr>
                <w:rFonts w:ascii="Times" w:hAnsi="Times" w:cs="Times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(1)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İş</w:t>
            </w:r>
            <w:r>
              <w:rPr>
                <w:color w:val="000000"/>
                <w:sz w:val="18"/>
                <w:szCs w:val="18"/>
              </w:rPr>
              <w:t> yeri 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acak ger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ek ve t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zel ki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iler,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al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ış</w:t>
            </w:r>
            <w:r>
              <w:rPr>
                <w:color w:val="000000"/>
                <w:sz w:val="18"/>
                <w:szCs w:val="18"/>
              </w:rPr>
              <w:t>ma izni alabilmek 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in ekinde 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ğı</w:t>
            </w:r>
            <w:r>
              <w:rPr>
                <w:color w:val="000000"/>
                <w:sz w:val="18"/>
                <w:szCs w:val="18"/>
              </w:rPr>
              <w:t>daki belgelerin yer ald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ığı</w:t>
            </w:r>
            <w:r>
              <w:rPr>
                <w:color w:val="000000"/>
                <w:sz w:val="18"/>
                <w:szCs w:val="18"/>
              </w:rPr>
              <w:t> bir dilek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e ile il 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üğü</w:t>
            </w:r>
            <w:r>
              <w:rPr>
                <w:color w:val="000000"/>
                <w:sz w:val="18"/>
                <w:szCs w:val="18"/>
              </w:rPr>
              <w:t>ne 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racaat ederler.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a) Muayenehane, poliklinik veya hayvan hastanelerinde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al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ış</w:t>
            </w:r>
            <w:r>
              <w:rPr>
                <w:color w:val="000000"/>
                <w:sz w:val="18"/>
                <w:szCs w:val="18"/>
              </w:rPr>
              <w:t>an ve hizmet 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i e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itim belgesi olan veteriner hekimle yap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lm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ış</w:t>
            </w:r>
            <w:r>
              <w:rPr>
                <w:color w:val="000000"/>
                <w:sz w:val="18"/>
                <w:szCs w:val="18"/>
              </w:rPr>
              <w:t> en az bir y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ll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k b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lge veteriner hekimler odas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onayl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noter tasdikli veteriner hekim s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zle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mesi,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b) E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itim yerlerinde g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rev yapacak uzman e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itimcinin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al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ış</w:t>
            </w:r>
            <w:r>
              <w:rPr>
                <w:color w:val="000000"/>
                <w:sz w:val="18"/>
                <w:szCs w:val="18"/>
              </w:rPr>
              <w:t>ma izni verecek kurumca onayl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uzmanl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k belgesinin asl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veya il 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üğü</w:t>
            </w:r>
            <w:r>
              <w:rPr>
                <w:color w:val="000000"/>
                <w:sz w:val="18"/>
                <w:szCs w:val="18"/>
              </w:rPr>
              <w:t>nce onayl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fotokopisi,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c) Sat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ış</w:t>
            </w:r>
            <w:r>
              <w:rPr>
                <w:color w:val="000000"/>
                <w:sz w:val="18"/>
                <w:szCs w:val="18"/>
              </w:rPr>
              <w:t> yerleri 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in 5199 say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Hayvanlar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Koruma Kanununa g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re yerel y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netimler taraf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ndan 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zenlenen e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itim sertifikas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n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n asl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veya il 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üğü</w:t>
            </w:r>
            <w:r>
              <w:rPr>
                <w:color w:val="000000"/>
                <w:sz w:val="18"/>
                <w:szCs w:val="18"/>
              </w:rPr>
              <w:t>nce onayl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fotokopisi,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) Belediyeden al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nm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ış</w:t>
            </w:r>
            <w:r>
              <w:rPr>
                <w:color w:val="000000"/>
                <w:sz w:val="18"/>
                <w:szCs w:val="18"/>
              </w:rPr>
              <w:t> 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yeri ruhsat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3634F9" w:rsidRDefault="003634F9" w:rsidP="006B457E">
            <w:pPr>
              <w:pStyle w:val="3-normalyaz"/>
              <w:spacing w:line="240" w:lineRule="atLeast"/>
              <w:ind w:firstLine="566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18"/>
                <w:szCs w:val="18"/>
              </w:rPr>
              <w:t>(2) Ba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vuru, il 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üğü</w:t>
            </w:r>
            <w:r>
              <w:rPr>
                <w:color w:val="000000"/>
                <w:sz w:val="18"/>
                <w:szCs w:val="18"/>
              </w:rPr>
              <w:t> hayvan sa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ığı</w:t>
            </w:r>
            <w:r>
              <w:rPr>
                <w:color w:val="000000"/>
                <w:sz w:val="18"/>
                <w:szCs w:val="18"/>
              </w:rPr>
              <w:t>, yeti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tiricili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i ve su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nleri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ubesi 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üğü</w:t>
            </w:r>
            <w:r>
              <w:rPr>
                <w:color w:val="000000"/>
                <w:sz w:val="18"/>
                <w:szCs w:val="18"/>
              </w:rPr>
              <w:t>nce incelenir. Belgelerin uygun bulunmas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halinde; mahallinde yap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lan inceleme sonunda bu Y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netmeli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in ekinde yer alan EK-3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İş</w:t>
            </w:r>
            <w:r>
              <w:rPr>
                <w:color w:val="000000"/>
                <w:sz w:val="18"/>
                <w:szCs w:val="18"/>
              </w:rPr>
              <w:t> Yeri 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ma Raporu 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zenlenir.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İş</w:t>
            </w:r>
            <w:r>
              <w:rPr>
                <w:color w:val="000000"/>
                <w:sz w:val="18"/>
                <w:szCs w:val="18"/>
              </w:rPr>
              <w:t> yeri a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ma raporuna istinaden mevzuata uygun bulunan yerlere, 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lki idare amirinin onay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 w:rsidR="00190F30">
              <w:rPr>
                <w:rFonts w:ascii="Times" w:hAnsi="Times" w:cs="Times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nd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ktan sonra il m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rl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üğü</w:t>
            </w:r>
            <w:r>
              <w:rPr>
                <w:color w:val="000000"/>
                <w:sz w:val="18"/>
                <w:szCs w:val="18"/>
              </w:rPr>
              <w:t>nce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al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ış</w:t>
            </w:r>
            <w:r>
              <w:rPr>
                <w:color w:val="000000"/>
                <w:sz w:val="18"/>
                <w:szCs w:val="18"/>
              </w:rPr>
              <w:t>ma izni verilir. Ger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ek ve t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zel ki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iler ad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na, bu Y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netmeli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ğ</w:t>
            </w:r>
            <w:r>
              <w:rPr>
                <w:color w:val="000000"/>
                <w:sz w:val="18"/>
                <w:szCs w:val="18"/>
              </w:rPr>
              <w:t>in ekinde yer alan EK-4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İş</w:t>
            </w:r>
            <w:r>
              <w:rPr>
                <w:color w:val="000000"/>
                <w:sz w:val="18"/>
                <w:szCs w:val="18"/>
              </w:rPr>
              <w:t> Yeri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al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ış</w:t>
            </w:r>
            <w:r>
              <w:rPr>
                <w:color w:val="000000"/>
                <w:sz w:val="18"/>
                <w:szCs w:val="18"/>
              </w:rPr>
              <w:t>ma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İ</w:t>
            </w:r>
            <w:r>
              <w:rPr>
                <w:color w:val="000000"/>
                <w:sz w:val="18"/>
                <w:szCs w:val="18"/>
              </w:rPr>
              <w:t>zin Belgesi d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ü</w:t>
            </w:r>
            <w:r>
              <w:rPr>
                <w:color w:val="000000"/>
                <w:sz w:val="18"/>
                <w:szCs w:val="18"/>
              </w:rPr>
              <w:t>zenlenir. 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Ç</w:t>
            </w:r>
            <w:r>
              <w:rPr>
                <w:color w:val="000000"/>
                <w:sz w:val="18"/>
                <w:szCs w:val="18"/>
              </w:rPr>
              <w:t>al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ış</w:t>
            </w:r>
            <w:r>
              <w:rPr>
                <w:color w:val="000000"/>
                <w:sz w:val="18"/>
                <w:szCs w:val="18"/>
              </w:rPr>
              <w:t>ma izni verilmi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 i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ş</w:t>
            </w:r>
            <w:r>
              <w:rPr>
                <w:color w:val="000000"/>
                <w:sz w:val="18"/>
                <w:szCs w:val="18"/>
              </w:rPr>
              <w:t> yerlerine ait bilgiler b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ö</w:t>
            </w:r>
            <w:r>
              <w:rPr>
                <w:color w:val="000000"/>
                <w:sz w:val="18"/>
                <w:szCs w:val="18"/>
              </w:rPr>
              <w:t>lge veteriner hekimler odas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na bir yaz</w:t>
            </w:r>
            <w:r>
              <w:rPr>
                <w:rFonts w:ascii="Times" w:hAnsi="Times" w:cs="Times"/>
                <w:color w:val="000000"/>
                <w:sz w:val="18"/>
                <w:szCs w:val="18"/>
              </w:rPr>
              <w:t>ı</w:t>
            </w:r>
            <w:r>
              <w:rPr>
                <w:color w:val="000000"/>
                <w:sz w:val="18"/>
                <w:szCs w:val="18"/>
              </w:rPr>
              <w:t> ile bildirilir.</w:t>
            </w:r>
          </w:p>
          <w:p w:rsidR="00CA71F9" w:rsidRPr="00CA71F9" w:rsidRDefault="00CA71F9" w:rsidP="00CA71F9">
            <w:pPr>
              <w:shd w:val="clear" w:color="auto" w:fill="FFFFFF"/>
              <w:ind w:firstLine="567"/>
              <w:jc w:val="both"/>
              <w:rPr>
                <w:rFonts w:ascii="Calibri" w:hAnsi="Calibri"/>
                <w:color w:val="1C283D"/>
              </w:rPr>
            </w:pPr>
          </w:p>
          <w:p w:rsidR="00BD0064" w:rsidRPr="003F1FDC" w:rsidRDefault="00BD0064" w:rsidP="00CA71F9">
            <w:pPr>
              <w:shd w:val="clear" w:color="auto" w:fill="FFFFFF"/>
              <w:spacing w:line="240" w:lineRule="atLeast"/>
              <w:jc w:val="both"/>
            </w:pP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</w:pPr>
          </w:p>
          <w:p w:rsidR="0015040C" w:rsidRDefault="0015040C" w:rsidP="000D469F">
            <w:pPr>
              <w:tabs>
                <w:tab w:val="left" w:pos="186"/>
              </w:tabs>
              <w:ind w:left="283"/>
              <w:jc w:val="center"/>
            </w:pPr>
            <w:r>
              <w:t>Başvuru Sahipleri</w:t>
            </w:r>
          </w:p>
          <w:p w:rsidR="0015040C" w:rsidRDefault="0039238B" w:rsidP="000D469F">
            <w:pPr>
              <w:tabs>
                <w:tab w:val="left" w:pos="186"/>
              </w:tabs>
              <w:ind w:left="283"/>
              <w:jc w:val="center"/>
            </w:pPr>
            <w:r>
              <w:t>Gerçek</w:t>
            </w:r>
            <w:r w:rsidR="0015040C">
              <w:t xml:space="preserve"> Kişiler </w:t>
            </w:r>
          </w:p>
          <w:p w:rsidR="00BD0064" w:rsidRDefault="0039238B" w:rsidP="000D469F">
            <w:pPr>
              <w:tabs>
                <w:tab w:val="left" w:pos="186"/>
              </w:tabs>
              <w:ind w:left="283"/>
              <w:jc w:val="center"/>
            </w:pPr>
            <w:r>
              <w:t>Tüzel Kişil</w:t>
            </w:r>
            <w:r w:rsidR="001A336C">
              <w:t>ikl</w:t>
            </w:r>
            <w:r>
              <w:t>er</w:t>
            </w:r>
          </w:p>
          <w:p w:rsidR="00BD0064" w:rsidRPr="004B4A7D" w:rsidRDefault="00BD0064" w:rsidP="00706FD3">
            <w:pPr>
              <w:tabs>
                <w:tab w:val="left" w:pos="186"/>
              </w:tabs>
              <w:ind w:left="100"/>
            </w:pP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766"/>
        </w:trPr>
        <w:tc>
          <w:tcPr>
            <w:tcW w:w="6552" w:type="dxa"/>
            <w:gridSpan w:val="10"/>
          </w:tcPr>
          <w:p w:rsidR="00BD0064" w:rsidRDefault="00BD0064" w:rsidP="00706FD3">
            <w:pPr>
              <w:rPr>
                <w:b/>
                <w:bCs/>
                <w:color w:val="000000"/>
              </w:rPr>
            </w:pP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</w:pP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567"/>
        </w:trPr>
        <w:tc>
          <w:tcPr>
            <w:tcW w:w="6552" w:type="dxa"/>
            <w:gridSpan w:val="10"/>
            <w:vAlign w:val="center"/>
          </w:tcPr>
          <w:p w:rsidR="00BD0064" w:rsidRPr="004B4A7D" w:rsidRDefault="00BD0064" w:rsidP="00706FD3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BD0064" w:rsidRPr="004B4A7D" w:rsidRDefault="00BD0064" w:rsidP="00706FD3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397"/>
        </w:trPr>
        <w:tc>
          <w:tcPr>
            <w:tcW w:w="6552" w:type="dxa"/>
            <w:gridSpan w:val="10"/>
            <w:shd w:val="clear" w:color="auto" w:fill="auto"/>
            <w:vAlign w:val="center"/>
          </w:tcPr>
          <w:p w:rsidR="00CA71F9" w:rsidRPr="005E3978" w:rsidRDefault="00CA71F9" w:rsidP="00CA71F9">
            <w:pPr>
              <w:shd w:val="clear" w:color="auto" w:fill="FFFFFF"/>
              <w:ind w:firstLine="567"/>
              <w:jc w:val="both"/>
              <w:rPr>
                <w:b/>
                <w:bCs/>
              </w:rPr>
            </w:pPr>
            <w:r w:rsidRPr="005E3978">
              <w:rPr>
                <w:b/>
                <w:bCs/>
                <w:sz w:val="22"/>
                <w:szCs w:val="22"/>
              </w:rPr>
              <w:t>Düzenlenecek belgeler</w:t>
            </w:r>
          </w:p>
          <w:p w:rsidR="00150816" w:rsidRPr="005E3978" w:rsidRDefault="00150816" w:rsidP="00150816">
            <w:pPr>
              <w:pStyle w:val="ListeParagraf"/>
              <w:numPr>
                <w:ilvl w:val="0"/>
                <w:numId w:val="10"/>
              </w:numPr>
              <w:shd w:val="clear" w:color="auto" w:fill="FFFFFF"/>
              <w:jc w:val="both"/>
              <w:rPr>
                <w:bCs/>
              </w:rPr>
            </w:pPr>
            <w:r w:rsidRPr="005E3978">
              <w:rPr>
                <w:bCs/>
                <w:sz w:val="22"/>
                <w:szCs w:val="22"/>
              </w:rPr>
              <w:t>Kuruluş İzin Belgesi</w:t>
            </w:r>
          </w:p>
          <w:p w:rsidR="00150816" w:rsidRPr="005E3978" w:rsidRDefault="00150816" w:rsidP="00150816">
            <w:pPr>
              <w:pStyle w:val="ListeParagraf"/>
              <w:numPr>
                <w:ilvl w:val="0"/>
                <w:numId w:val="10"/>
              </w:numPr>
              <w:shd w:val="clear" w:color="auto" w:fill="FFFFFF"/>
              <w:jc w:val="both"/>
            </w:pPr>
            <w:r w:rsidRPr="005E3978">
              <w:rPr>
                <w:bCs/>
                <w:sz w:val="22"/>
                <w:szCs w:val="22"/>
              </w:rPr>
              <w:t>Çalışma İzin Belgesi</w:t>
            </w:r>
          </w:p>
          <w:p w:rsidR="00BD0064" w:rsidRPr="004B4A7D" w:rsidRDefault="00BD0064" w:rsidP="007338A1">
            <w:pPr>
              <w:shd w:val="clear" w:color="auto" w:fill="FFFFFF"/>
              <w:ind w:firstLine="567"/>
              <w:jc w:val="both"/>
              <w:rPr>
                <w:bCs/>
              </w:rPr>
            </w:pPr>
          </w:p>
        </w:tc>
        <w:tc>
          <w:tcPr>
            <w:tcW w:w="4222" w:type="dxa"/>
            <w:gridSpan w:val="7"/>
            <w:shd w:val="clear" w:color="auto" w:fill="auto"/>
            <w:vAlign w:val="center"/>
          </w:tcPr>
          <w:p w:rsidR="00581AA0" w:rsidRDefault="00581AA0" w:rsidP="00581AA0">
            <w:pPr>
              <w:tabs>
                <w:tab w:val="left" w:pos="186"/>
              </w:tabs>
              <w:ind w:left="283"/>
              <w:jc w:val="center"/>
            </w:pPr>
            <w:r>
              <w:t>Başvuru Sahipleri</w:t>
            </w:r>
          </w:p>
          <w:p w:rsidR="00581AA0" w:rsidRDefault="00581AA0" w:rsidP="00581AA0">
            <w:pPr>
              <w:tabs>
                <w:tab w:val="left" w:pos="186"/>
              </w:tabs>
              <w:ind w:left="283"/>
              <w:jc w:val="center"/>
            </w:pPr>
            <w:r>
              <w:t xml:space="preserve">Gerçek Kişiler </w:t>
            </w:r>
          </w:p>
          <w:p w:rsidR="00581AA0" w:rsidRDefault="00581AA0" w:rsidP="00581AA0">
            <w:pPr>
              <w:tabs>
                <w:tab w:val="left" w:pos="186"/>
              </w:tabs>
              <w:ind w:left="283"/>
              <w:jc w:val="center"/>
            </w:pPr>
            <w:r>
              <w:t>Tüzel Kişilikler</w:t>
            </w:r>
          </w:p>
          <w:p w:rsidR="00BD0064" w:rsidRPr="004B4A7D" w:rsidRDefault="00BD0064" w:rsidP="00706FD3">
            <w:pPr>
              <w:tabs>
                <w:tab w:val="left" w:pos="186"/>
              </w:tabs>
            </w:pP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Pr="004B4A7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KAYNAKLAR</w:t>
            </w: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BD0064" w:rsidRPr="004B4A7D" w:rsidRDefault="00BD0064" w:rsidP="00706FD3">
            <w:pPr>
              <w:tabs>
                <w:tab w:val="left" w:pos="186"/>
              </w:tabs>
              <w:spacing w:before="100" w:beforeAutospacing="1"/>
              <w:rPr>
                <w:u w:val="single"/>
              </w:rPr>
            </w:pPr>
            <w:r>
              <w:rPr>
                <w:u w:val="single"/>
              </w:rPr>
              <w:t>Proses Kaynakları</w:t>
            </w:r>
          </w:p>
          <w:p w:rsidR="00BD0064" w:rsidRPr="004B4A7D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Kontrol Araç, Ekipman, taşıtlar vb.</w:t>
            </w:r>
          </w:p>
          <w:p w:rsidR="00BD0064" w:rsidRDefault="000D5903" w:rsidP="00706FD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Hayvancılık Bilgi Sistemi (H</w:t>
            </w:r>
            <w:r w:rsidR="00BD0064">
              <w:t>BS)</w:t>
            </w:r>
          </w:p>
          <w:p w:rsidR="00BD0064" w:rsidRPr="004B4A7D" w:rsidRDefault="000D5903" w:rsidP="00706FD3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5996 Sayılı Veteriner Hizmetleri, Bitki Sağlığı, Gıda ve Yem Kanunu</w:t>
            </w:r>
          </w:p>
          <w:p w:rsidR="00BD0064" w:rsidRDefault="00871C2E" w:rsidP="00CC7CD8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proofErr w:type="gramStart"/>
            <w:r>
              <w:t>08/10/2011</w:t>
            </w:r>
            <w:proofErr w:type="gramEnd"/>
            <w:r>
              <w:t xml:space="preserve"> Tarih ve 28078 Sayılı</w:t>
            </w:r>
            <w:r w:rsidR="00D97258">
              <w:t xml:space="preserve"> </w:t>
            </w:r>
            <w:r w:rsidR="00623F60">
              <w:t>Ev ve Süs Hayvanlarının Üretim, Satış ve Barınma ve Eğitim Yerleri Hakkında Yönetmeli</w:t>
            </w:r>
            <w:r w:rsidR="00D97258">
              <w:t>k.</w:t>
            </w:r>
          </w:p>
          <w:p w:rsidR="00992FBC" w:rsidRPr="00CC7CD8" w:rsidRDefault="00992FBC" w:rsidP="00992FBC">
            <w:pPr>
              <w:tabs>
                <w:tab w:val="left" w:pos="186"/>
              </w:tabs>
              <w:spacing w:before="100" w:beforeAutospacing="1"/>
              <w:ind w:left="720"/>
            </w:pP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0158FB" w:rsidRDefault="000158FB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0158FB" w:rsidRDefault="000158FB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933375" w:rsidRDefault="00933375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Pr="004B4A7D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BAĞLAM</w:t>
            </w: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7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İÇ HUSUSLAR</w:t>
            </w:r>
          </w:p>
        </w:tc>
        <w:tc>
          <w:tcPr>
            <w:tcW w:w="3198" w:type="dxa"/>
            <w:gridSpan w:val="6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DIŞ HUSUSLAR</w:t>
            </w:r>
          </w:p>
        </w:tc>
        <w:tc>
          <w:tcPr>
            <w:tcW w:w="2890" w:type="dxa"/>
            <w:gridSpan w:val="4"/>
            <w:shd w:val="clear" w:color="auto" w:fill="auto"/>
            <w:vAlign w:val="center"/>
          </w:tcPr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İLGİLİ TARAFLAR</w:t>
            </w: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4686" w:type="dxa"/>
            <w:gridSpan w:val="7"/>
            <w:shd w:val="clear" w:color="auto" w:fill="auto"/>
          </w:tcPr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 ve güvenliği,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BD0064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BD0064" w:rsidRDefault="00BD0064" w:rsidP="00706FD3">
            <w:pPr>
              <w:ind w:left="172"/>
            </w:pPr>
          </w:p>
          <w:p w:rsidR="00BD0064" w:rsidRDefault="00BD0064" w:rsidP="00706FD3">
            <w:pPr>
              <w:spacing w:before="100" w:beforeAutospacing="1"/>
              <w:ind w:left="172"/>
            </w:pPr>
          </w:p>
        </w:tc>
        <w:tc>
          <w:tcPr>
            <w:tcW w:w="3198" w:type="dxa"/>
            <w:gridSpan w:val="6"/>
            <w:shd w:val="clear" w:color="auto" w:fill="auto"/>
          </w:tcPr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BD0064" w:rsidRPr="000A27F6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Uluslararası düzenlemeler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Uluslararası rekabet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Turizm </w:t>
            </w:r>
          </w:p>
          <w:p w:rsidR="00BD0064" w:rsidRPr="00F15A73" w:rsidRDefault="00BD0064" w:rsidP="00706FD3">
            <w:pPr>
              <w:numPr>
                <w:ilvl w:val="0"/>
                <w:numId w:val="2"/>
              </w:numPr>
              <w:ind w:left="597" w:hanging="283"/>
            </w:pPr>
            <w:r>
              <w:t xml:space="preserve">Üreticinin </w:t>
            </w:r>
            <w:r w:rsidRPr="00F15A73">
              <w:t>Eğitim</w:t>
            </w:r>
            <w:r>
              <w:t xml:space="preserve"> düzeyi</w:t>
            </w:r>
          </w:p>
          <w:p w:rsidR="00BD0064" w:rsidRPr="00F15A73" w:rsidRDefault="00BD0064" w:rsidP="00706FD3">
            <w:pPr>
              <w:numPr>
                <w:ilvl w:val="0"/>
                <w:numId w:val="2"/>
              </w:numPr>
              <w:ind w:left="597" w:hanging="283"/>
              <w:rPr>
                <w:highlight w:val="yellow"/>
              </w:rPr>
            </w:pPr>
            <w:r w:rsidRPr="00F15A73">
              <w:t>Bakanlık düzenlemeleri</w:t>
            </w:r>
          </w:p>
        </w:tc>
        <w:tc>
          <w:tcPr>
            <w:tcW w:w="2890" w:type="dxa"/>
            <w:gridSpan w:val="4"/>
            <w:shd w:val="clear" w:color="auto" w:fill="auto"/>
          </w:tcPr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ve yabancı kişiler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Gerçek ve tüzel kişiler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Ulusal ve Uluslararası Sivil toplum kuruluşları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Mahalli idareler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Kamu kurum ve kuruluşları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 personeli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Danışmanlar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Üniversiteler</w:t>
            </w:r>
          </w:p>
          <w:p w:rsidR="00BD0064" w:rsidRDefault="00BD0064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Bakanlık birimleri</w:t>
            </w:r>
          </w:p>
          <w:p w:rsidR="00CF63AD" w:rsidRDefault="00CF63AD" w:rsidP="00706FD3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ind w:left="360"/>
            </w:pP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935E24" w:rsidRDefault="00935E24" w:rsidP="00706FD3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BD0064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SÜREÇ İZLEME TABLOSU</w:t>
            </w:r>
          </w:p>
        </w:tc>
      </w:tr>
      <w:tr w:rsidR="00BD0064" w:rsidRPr="004B4A7D" w:rsidTr="00D271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658"/>
        </w:trPr>
        <w:tc>
          <w:tcPr>
            <w:tcW w:w="1994" w:type="dxa"/>
            <w:shd w:val="clear" w:color="auto" w:fill="auto"/>
            <w:vAlign w:val="center"/>
          </w:tcPr>
          <w:p w:rsidR="00BD0064" w:rsidRPr="001653DA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1653DA">
              <w:t>Hedef İzleme No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BD0064" w:rsidRPr="001653DA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1653DA">
              <w:t>İzleme Kriteri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BD0064" w:rsidRPr="001653DA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1653DA">
              <w:t>İzleme Metodu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BD0064" w:rsidRPr="001653DA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1653DA">
              <w:t>İzleme Periyodu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BD0064" w:rsidRPr="001653DA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1653DA">
              <w:t>Sorumlu</w:t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BD0064" w:rsidRPr="001653DA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1653DA">
              <w:t>Kayıt</w:t>
            </w:r>
          </w:p>
        </w:tc>
      </w:tr>
      <w:tr w:rsidR="00BD0064" w:rsidRPr="004B4A7D" w:rsidTr="00D271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994" w:type="dxa"/>
            <w:shd w:val="clear" w:color="auto" w:fill="auto"/>
            <w:vAlign w:val="center"/>
          </w:tcPr>
          <w:p w:rsidR="00BD0064" w:rsidRPr="001653DA" w:rsidRDefault="00B7208A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1653DA">
              <w:t>Başvuru Dilekçesi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BD0064" w:rsidRPr="001653DA" w:rsidRDefault="00604B16" w:rsidP="004D304D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 xml:space="preserve">Mevzuat 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BD0064" w:rsidRPr="001653DA" w:rsidRDefault="004D304D" w:rsidP="004D304D">
            <w:pPr>
              <w:tabs>
                <w:tab w:val="left" w:pos="186"/>
              </w:tabs>
              <w:spacing w:before="100" w:beforeAutospacing="1"/>
            </w:pPr>
            <w:r w:rsidRPr="001653DA">
              <w:t>Yerinde Denetim</w:t>
            </w:r>
          </w:p>
        </w:tc>
        <w:tc>
          <w:tcPr>
            <w:tcW w:w="1343" w:type="dxa"/>
            <w:gridSpan w:val="4"/>
            <w:shd w:val="clear" w:color="auto" w:fill="auto"/>
            <w:vAlign w:val="center"/>
          </w:tcPr>
          <w:p w:rsidR="00BD0064" w:rsidRPr="001653DA" w:rsidRDefault="004D304D" w:rsidP="00B7208A">
            <w:pPr>
              <w:tabs>
                <w:tab w:val="left" w:pos="186"/>
              </w:tabs>
              <w:spacing w:before="100" w:beforeAutospacing="1"/>
            </w:pPr>
            <w:r>
              <w:t>Yılda en az iki kez</w:t>
            </w:r>
          </w:p>
        </w:tc>
        <w:tc>
          <w:tcPr>
            <w:tcW w:w="1196" w:type="dxa"/>
            <w:gridSpan w:val="2"/>
            <w:shd w:val="clear" w:color="auto" w:fill="auto"/>
            <w:vAlign w:val="center"/>
          </w:tcPr>
          <w:p w:rsidR="00BD0064" w:rsidRPr="001653DA" w:rsidRDefault="00D27195" w:rsidP="00D27195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En az İki Veteriner</w:t>
            </w:r>
            <w:r w:rsidR="00C71CC1">
              <w:t xml:space="preserve"> Hekim</w:t>
            </w:r>
            <w:r>
              <w:t xml:space="preserve"> </w:t>
            </w:r>
          </w:p>
        </w:tc>
        <w:tc>
          <w:tcPr>
            <w:tcW w:w="2543" w:type="dxa"/>
            <w:gridSpan w:val="3"/>
            <w:shd w:val="clear" w:color="auto" w:fill="auto"/>
            <w:vAlign w:val="center"/>
          </w:tcPr>
          <w:p w:rsidR="00BD0064" w:rsidRPr="001653DA" w:rsidRDefault="005E608E" w:rsidP="00252CE9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Yapılan işlemin periyodik olarak kaydedilmesi</w:t>
            </w: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BD0064" w:rsidRPr="00A95B42" w:rsidRDefault="00BD0064" w:rsidP="00190F30">
            <w:pPr>
              <w:tabs>
                <w:tab w:val="left" w:pos="186"/>
              </w:tabs>
              <w:spacing w:before="100" w:beforeAutospacing="1"/>
              <w:jc w:val="center"/>
            </w:pPr>
            <w:r w:rsidRPr="00A95B42">
              <w:t>SÜREÇ HEDEFLERİ ve PERFORMANS GÖSTERGELERİ</w:t>
            </w: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445"/>
        </w:trPr>
        <w:tc>
          <w:tcPr>
            <w:tcW w:w="2404" w:type="dxa"/>
            <w:gridSpan w:val="3"/>
            <w:shd w:val="clear" w:color="auto" w:fill="auto"/>
            <w:vAlign w:val="center"/>
          </w:tcPr>
          <w:p w:rsidR="00BD0064" w:rsidRPr="00A95B42" w:rsidRDefault="00BD0064" w:rsidP="00706FD3">
            <w:pPr>
              <w:jc w:val="center"/>
            </w:pPr>
            <w:r w:rsidRPr="00A95B42">
              <w:t>Hedef No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BD0064" w:rsidRPr="00A95B42" w:rsidRDefault="00BD0064" w:rsidP="00706FD3">
            <w:pPr>
              <w:jc w:val="center"/>
            </w:pPr>
            <w:r w:rsidRPr="00A95B42">
              <w:t>Hedef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BD0064" w:rsidRPr="00A95B42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A95B42">
              <w:t>Performans No</w:t>
            </w:r>
          </w:p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BD0064" w:rsidRPr="00A95B42" w:rsidRDefault="00BD0064" w:rsidP="00706FD3">
            <w:pPr>
              <w:tabs>
                <w:tab w:val="left" w:pos="186"/>
              </w:tabs>
              <w:spacing w:before="100" w:beforeAutospacing="1"/>
              <w:jc w:val="center"/>
            </w:pPr>
            <w:r w:rsidRPr="00A95B42">
              <w:t>PERFORMANS GÖSTERGESİ</w:t>
            </w:r>
          </w:p>
        </w:tc>
      </w:tr>
      <w:tr w:rsidR="00BD0064" w:rsidRPr="004B4A7D" w:rsidTr="00B720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wBefore w:w="10" w:type="dxa"/>
          <w:trHeight w:val="1553"/>
        </w:trPr>
        <w:tc>
          <w:tcPr>
            <w:tcW w:w="2404" w:type="dxa"/>
            <w:gridSpan w:val="3"/>
            <w:shd w:val="clear" w:color="auto" w:fill="auto"/>
            <w:vAlign w:val="center"/>
          </w:tcPr>
          <w:p w:rsidR="00BD0064" w:rsidRPr="00A95B42" w:rsidRDefault="003422E6" w:rsidP="00706FD3">
            <w:r>
              <w:t>01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</w:tcPr>
          <w:p w:rsidR="00BD0064" w:rsidRPr="00A95B42" w:rsidRDefault="003422E6" w:rsidP="00B7208A">
            <w:pPr>
              <w:shd w:val="clear" w:color="auto" w:fill="FFFFFF"/>
              <w:spacing w:line="240" w:lineRule="atLeast"/>
              <w:jc w:val="both"/>
            </w:pPr>
            <w:r>
              <w:t>Mevzuat gereği yılda en az iki kez denetlenmesi gerekirken; yıld</w:t>
            </w:r>
            <w:r w:rsidR="007D5DD7">
              <w:t>a</w:t>
            </w:r>
            <w:r>
              <w:t xml:space="preserve"> üç denetim yapmak.</w:t>
            </w:r>
          </w:p>
        </w:tc>
        <w:tc>
          <w:tcPr>
            <w:tcW w:w="1523" w:type="dxa"/>
            <w:gridSpan w:val="2"/>
            <w:shd w:val="clear" w:color="auto" w:fill="auto"/>
            <w:vAlign w:val="center"/>
          </w:tcPr>
          <w:p w:rsidR="00BD0064" w:rsidRPr="00A95B42" w:rsidRDefault="00BD0064" w:rsidP="003422E6"/>
        </w:tc>
        <w:tc>
          <w:tcPr>
            <w:tcW w:w="4565" w:type="dxa"/>
            <w:gridSpan w:val="8"/>
            <w:shd w:val="clear" w:color="auto" w:fill="auto"/>
            <w:vAlign w:val="center"/>
          </w:tcPr>
          <w:p w:rsidR="009A76D7" w:rsidRDefault="009A76D7" w:rsidP="00B7208A">
            <w:pPr>
              <w:tabs>
                <w:tab w:val="left" w:pos="186"/>
              </w:tabs>
              <w:spacing w:before="100" w:beforeAutospacing="1"/>
              <w:jc w:val="both"/>
            </w:pPr>
          </w:p>
          <w:p w:rsidR="00B7208A" w:rsidRPr="00A95B42" w:rsidRDefault="00B7208A" w:rsidP="00B7208A">
            <w:pPr>
              <w:tabs>
                <w:tab w:val="left" w:pos="186"/>
              </w:tabs>
              <w:spacing w:before="100" w:beforeAutospacing="1"/>
              <w:jc w:val="both"/>
            </w:pPr>
          </w:p>
          <w:p w:rsidR="00B7208A" w:rsidRPr="00A95B42" w:rsidRDefault="00B7208A" w:rsidP="00B7208A">
            <w:pPr>
              <w:tabs>
                <w:tab w:val="left" w:pos="186"/>
              </w:tabs>
              <w:spacing w:before="100" w:beforeAutospacing="1"/>
              <w:jc w:val="both"/>
            </w:pPr>
          </w:p>
          <w:p w:rsidR="00190F30" w:rsidRPr="00A95B42" w:rsidRDefault="00190F30" w:rsidP="00B7208A">
            <w:pPr>
              <w:tabs>
                <w:tab w:val="left" w:pos="186"/>
              </w:tabs>
              <w:spacing w:before="100" w:beforeAutospacing="1"/>
              <w:jc w:val="both"/>
            </w:pPr>
          </w:p>
        </w:tc>
      </w:tr>
    </w:tbl>
    <w:p w:rsidR="00BD0064" w:rsidRDefault="00BD0064" w:rsidP="00BD0064"/>
    <w:p w:rsidR="00BD0064" w:rsidRDefault="00BD0064" w:rsidP="00BD0064"/>
    <w:p w:rsidR="00BD0064" w:rsidRDefault="00BD0064" w:rsidP="00BD0064"/>
    <w:p w:rsidR="00BD0064" w:rsidRDefault="00BD0064" w:rsidP="00BD0064">
      <w:pPr>
        <w:sectPr w:rsidR="00BD0064" w:rsidSect="00AC6FE1">
          <w:pgSz w:w="11906" w:h="16838" w:code="9"/>
          <w:pgMar w:top="238" w:right="567" w:bottom="284" w:left="567" w:header="709" w:footer="312" w:gutter="0"/>
          <w:cols w:space="708"/>
          <w:docGrid w:linePitch="360"/>
        </w:sect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BD0064" w:rsidTr="00706FD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lastRenderedPageBreak/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FB6ABE" w:rsidP="00E5454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>
              <w:rPr>
                <w:sz w:val="16"/>
                <w:szCs w:val="16"/>
              </w:rPr>
              <w:t>59.İLM..</w:t>
            </w:r>
            <w:r w:rsidRPr="00F64247">
              <w:rPr>
                <w:sz w:val="16"/>
                <w:szCs w:val="16"/>
              </w:rPr>
              <w:t>KYS.</w:t>
            </w:r>
            <w:r w:rsidR="000D4720">
              <w:rPr>
                <w:sz w:val="16"/>
                <w:szCs w:val="16"/>
              </w:rPr>
              <w:t>075</w:t>
            </w:r>
          </w:p>
        </w:tc>
      </w:tr>
      <w:tr w:rsidR="00BD0064" w:rsidTr="00706FD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352956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706FD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706FD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BD0064" w:rsidTr="00706FD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Default="00BD0064" w:rsidP="00706FD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0064" w:rsidRPr="007E2B50" w:rsidRDefault="00BD0064" w:rsidP="00706FD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064" w:rsidRPr="00F64247" w:rsidRDefault="00BD0064" w:rsidP="00706FD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8D4D9D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8D4D9D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8D4D9D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BD0064" w:rsidRPr="00FF3334" w:rsidTr="00706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F3334">
              <w:rPr>
                <w:color w:val="000000"/>
                <w:sz w:val="20"/>
                <w:szCs w:val="20"/>
              </w:rPr>
              <w:t>RİSK  SKORU</w:t>
            </w:r>
            <w:proofErr w:type="gramEnd"/>
            <w:r w:rsidRPr="00FF3334">
              <w:rPr>
                <w:color w:val="000000"/>
                <w:sz w:val="20"/>
                <w:szCs w:val="20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BD0064" w:rsidRPr="00FF3334" w:rsidTr="00934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64" w:rsidRPr="00FF3334" w:rsidRDefault="00BD0064" w:rsidP="00CC31B6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="00190F30">
              <w:rPr>
                <w:b/>
                <w:color w:val="000000"/>
              </w:rPr>
              <w:t xml:space="preserve"> </w:t>
            </w:r>
            <w:r w:rsidR="00B9550A">
              <w:rPr>
                <w:color w:val="000000"/>
              </w:rPr>
              <w:t>İzin Belgesinin Zamanında Teslim Edilememesi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0064" w:rsidRPr="0010781D" w:rsidRDefault="003363A8" w:rsidP="003363A8">
            <w:pPr>
              <w:rPr>
                <w:color w:val="000000"/>
              </w:rPr>
            </w:pPr>
            <w:r>
              <w:rPr>
                <w:color w:val="000000"/>
              </w:rPr>
              <w:t>Zaman Kaybı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EE0323" w:rsidP="00706F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Bir kişiye takip için görevlendirme yapılmaktadır.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0064" w:rsidRPr="00FF3334" w:rsidRDefault="00E8210E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Denetim günü önceden planlanmalı</w:t>
            </w:r>
            <w:r w:rsidR="00EE0323">
              <w:rPr>
                <w:color w:val="000000"/>
                <w:sz w:val="20"/>
                <w:szCs w:val="20"/>
              </w:rPr>
              <w:t xml:space="preserve"> iki kişinin görevlendirilmesi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3363A8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3363A8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3363A8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0A1E82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 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856AE1" w:rsidP="00706FD3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Altyapı ve idari destek sağlamak.</w:t>
            </w:r>
            <w:proofErr w:type="gramEnd"/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0064" w:rsidRPr="00FF3334" w:rsidRDefault="00856AE1" w:rsidP="00706FD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0064" w:rsidRPr="00FF3334" w:rsidRDefault="00856AE1" w:rsidP="00706F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0064" w:rsidRPr="00FF3334" w:rsidTr="009341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064" w:rsidRPr="00FF3334" w:rsidRDefault="00BD0064" w:rsidP="00CC31B6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="00CC31B6">
              <w:rPr>
                <w:color w:val="000000"/>
              </w:rPr>
              <w:t xml:space="preserve">: </w:t>
            </w:r>
            <w:r w:rsidR="00B9550A">
              <w:rPr>
                <w:color w:val="000000"/>
              </w:rPr>
              <w:t>Zamanında Denetim Yapılamaması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64" w:rsidRPr="00FF3334" w:rsidRDefault="00BD0064" w:rsidP="00706FD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</w:tr>
      <w:tr w:rsidR="00BD0064" w:rsidRPr="00FF3334" w:rsidTr="00706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11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64" w:rsidRPr="00FF3334" w:rsidRDefault="00BD0064" w:rsidP="00706FD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064" w:rsidRPr="00FF3334" w:rsidRDefault="00BD0064" w:rsidP="00706FD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BD0064" w:rsidP="00706FD3">
            <w:pPr>
              <w:rPr>
                <w:color w:val="000000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BD0064" w:rsidP="00706F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0064" w:rsidRPr="00FF3334" w:rsidRDefault="00BD0064" w:rsidP="00706F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D0064" w:rsidRDefault="00BD0064" w:rsidP="00BD0064"/>
    <w:p w:rsidR="00BD0064" w:rsidRDefault="00BD0064" w:rsidP="00BD0064"/>
    <w:p w:rsidR="00BD0064" w:rsidRDefault="00BD0064" w:rsidP="00BD0064"/>
    <w:p w:rsidR="00BD0064" w:rsidRPr="007306B9" w:rsidRDefault="00BD0064" w:rsidP="00BD0064"/>
    <w:p w:rsidR="00990002" w:rsidRPr="00110CE9" w:rsidRDefault="00990002" w:rsidP="00110CE9"/>
    <w:sectPr w:rsidR="00990002" w:rsidRPr="00110CE9" w:rsidSect="00A85C69">
      <w:pgSz w:w="16838" w:h="11906" w:orient="landscape" w:code="9"/>
      <w:pgMar w:top="567" w:right="284" w:bottom="567" w:left="238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1E" w:rsidRDefault="00E8771E">
      <w:r>
        <w:separator/>
      </w:r>
    </w:p>
  </w:endnote>
  <w:endnote w:type="continuationSeparator" w:id="0">
    <w:p w:rsidR="00E8771E" w:rsidRDefault="00E8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1E" w:rsidRDefault="00E8771E">
      <w:r>
        <w:separator/>
      </w:r>
    </w:p>
  </w:footnote>
  <w:footnote w:type="continuationSeparator" w:id="0">
    <w:p w:rsidR="00E8771E" w:rsidRDefault="00E87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4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6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33B5"/>
    <w:multiLevelType w:val="hybridMultilevel"/>
    <w:tmpl w:val="0DEA135A"/>
    <w:lvl w:ilvl="0" w:tplc="F88A59F8">
      <w:start w:val="2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19F3AB7"/>
    <w:multiLevelType w:val="hybridMultilevel"/>
    <w:tmpl w:val="0EB0F8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158FB"/>
    <w:rsid w:val="000213B0"/>
    <w:rsid w:val="00033073"/>
    <w:rsid w:val="000A1E82"/>
    <w:rsid w:val="000A4A9C"/>
    <w:rsid w:val="000C4101"/>
    <w:rsid w:val="000C46E4"/>
    <w:rsid w:val="000C50CF"/>
    <w:rsid w:val="000D27CE"/>
    <w:rsid w:val="000D469F"/>
    <w:rsid w:val="000D4720"/>
    <w:rsid w:val="000D5903"/>
    <w:rsid w:val="000D60E1"/>
    <w:rsid w:val="000E20E9"/>
    <w:rsid w:val="000F1B0F"/>
    <w:rsid w:val="0010541B"/>
    <w:rsid w:val="0010781D"/>
    <w:rsid w:val="00110CE9"/>
    <w:rsid w:val="0011498C"/>
    <w:rsid w:val="0011716B"/>
    <w:rsid w:val="001314FC"/>
    <w:rsid w:val="0015040C"/>
    <w:rsid w:val="00150816"/>
    <w:rsid w:val="00161703"/>
    <w:rsid w:val="001653DA"/>
    <w:rsid w:val="0016758A"/>
    <w:rsid w:val="00190F30"/>
    <w:rsid w:val="001A336C"/>
    <w:rsid w:val="001A797F"/>
    <w:rsid w:val="001B7CD3"/>
    <w:rsid w:val="001C236C"/>
    <w:rsid w:val="001D1321"/>
    <w:rsid w:val="001D6AFA"/>
    <w:rsid w:val="001E3F2C"/>
    <w:rsid w:val="001F33F9"/>
    <w:rsid w:val="001F54FC"/>
    <w:rsid w:val="0021586C"/>
    <w:rsid w:val="00252CE9"/>
    <w:rsid w:val="00255071"/>
    <w:rsid w:val="002615A8"/>
    <w:rsid w:val="00270709"/>
    <w:rsid w:val="00295504"/>
    <w:rsid w:val="002A0A94"/>
    <w:rsid w:val="002A399F"/>
    <w:rsid w:val="002A40C6"/>
    <w:rsid w:val="002B39F5"/>
    <w:rsid w:val="002B4497"/>
    <w:rsid w:val="002C5E96"/>
    <w:rsid w:val="002E77E6"/>
    <w:rsid w:val="00306522"/>
    <w:rsid w:val="003148D6"/>
    <w:rsid w:val="003363A8"/>
    <w:rsid w:val="003422E6"/>
    <w:rsid w:val="00347891"/>
    <w:rsid w:val="00350689"/>
    <w:rsid w:val="003634F9"/>
    <w:rsid w:val="0037400A"/>
    <w:rsid w:val="00383801"/>
    <w:rsid w:val="0039238B"/>
    <w:rsid w:val="00397811"/>
    <w:rsid w:val="003A2991"/>
    <w:rsid w:val="003A57DE"/>
    <w:rsid w:val="003E4FF2"/>
    <w:rsid w:val="003F2408"/>
    <w:rsid w:val="003F28E5"/>
    <w:rsid w:val="00403EFC"/>
    <w:rsid w:val="00407D3B"/>
    <w:rsid w:val="00407D54"/>
    <w:rsid w:val="004118B4"/>
    <w:rsid w:val="00446109"/>
    <w:rsid w:val="004513F9"/>
    <w:rsid w:val="0045187B"/>
    <w:rsid w:val="004628D3"/>
    <w:rsid w:val="004B08E5"/>
    <w:rsid w:val="004C0A3C"/>
    <w:rsid w:val="004C47AB"/>
    <w:rsid w:val="004D304D"/>
    <w:rsid w:val="004D36F2"/>
    <w:rsid w:val="004F52B3"/>
    <w:rsid w:val="00502D31"/>
    <w:rsid w:val="005158B3"/>
    <w:rsid w:val="00515B06"/>
    <w:rsid w:val="00522856"/>
    <w:rsid w:val="00567C2A"/>
    <w:rsid w:val="00581AA0"/>
    <w:rsid w:val="005834A4"/>
    <w:rsid w:val="00595123"/>
    <w:rsid w:val="005A0347"/>
    <w:rsid w:val="005A42C2"/>
    <w:rsid w:val="005A7816"/>
    <w:rsid w:val="005B00E7"/>
    <w:rsid w:val="005B524E"/>
    <w:rsid w:val="005E3978"/>
    <w:rsid w:val="005E608E"/>
    <w:rsid w:val="005E6A72"/>
    <w:rsid w:val="005E7C4F"/>
    <w:rsid w:val="00604B16"/>
    <w:rsid w:val="00606460"/>
    <w:rsid w:val="00615514"/>
    <w:rsid w:val="006212F8"/>
    <w:rsid w:val="00623200"/>
    <w:rsid w:val="00623F60"/>
    <w:rsid w:val="00624F69"/>
    <w:rsid w:val="006643BE"/>
    <w:rsid w:val="00673F61"/>
    <w:rsid w:val="00675913"/>
    <w:rsid w:val="0068088B"/>
    <w:rsid w:val="0068396F"/>
    <w:rsid w:val="0069235B"/>
    <w:rsid w:val="00696F73"/>
    <w:rsid w:val="006A367B"/>
    <w:rsid w:val="006A5E46"/>
    <w:rsid w:val="006B457E"/>
    <w:rsid w:val="006C1212"/>
    <w:rsid w:val="007170FF"/>
    <w:rsid w:val="007338A1"/>
    <w:rsid w:val="0074163B"/>
    <w:rsid w:val="007425CD"/>
    <w:rsid w:val="00743F78"/>
    <w:rsid w:val="007558B4"/>
    <w:rsid w:val="007A411B"/>
    <w:rsid w:val="007C5C2D"/>
    <w:rsid w:val="007D422D"/>
    <w:rsid w:val="007D5DD7"/>
    <w:rsid w:val="007E36FE"/>
    <w:rsid w:val="00803398"/>
    <w:rsid w:val="008326F9"/>
    <w:rsid w:val="0083339B"/>
    <w:rsid w:val="00850A4A"/>
    <w:rsid w:val="00856AE1"/>
    <w:rsid w:val="008716F0"/>
    <w:rsid w:val="00871C2E"/>
    <w:rsid w:val="0089103B"/>
    <w:rsid w:val="008D4D9D"/>
    <w:rsid w:val="008E0812"/>
    <w:rsid w:val="008E44D1"/>
    <w:rsid w:val="008F4551"/>
    <w:rsid w:val="008F46E3"/>
    <w:rsid w:val="008F61F4"/>
    <w:rsid w:val="009034EC"/>
    <w:rsid w:val="00933375"/>
    <w:rsid w:val="00934189"/>
    <w:rsid w:val="00935E24"/>
    <w:rsid w:val="00953A06"/>
    <w:rsid w:val="00963907"/>
    <w:rsid w:val="00964ADD"/>
    <w:rsid w:val="00966ED7"/>
    <w:rsid w:val="00970E5D"/>
    <w:rsid w:val="00971825"/>
    <w:rsid w:val="0097360C"/>
    <w:rsid w:val="00974A54"/>
    <w:rsid w:val="00980100"/>
    <w:rsid w:val="00990002"/>
    <w:rsid w:val="009919DF"/>
    <w:rsid w:val="00992FBC"/>
    <w:rsid w:val="0099318A"/>
    <w:rsid w:val="009A29C3"/>
    <w:rsid w:val="009A4758"/>
    <w:rsid w:val="009A651B"/>
    <w:rsid w:val="009A76D7"/>
    <w:rsid w:val="009D6702"/>
    <w:rsid w:val="00A06D73"/>
    <w:rsid w:val="00A172C2"/>
    <w:rsid w:val="00A35F89"/>
    <w:rsid w:val="00A36111"/>
    <w:rsid w:val="00A4022C"/>
    <w:rsid w:val="00A71E91"/>
    <w:rsid w:val="00A8004A"/>
    <w:rsid w:val="00A93717"/>
    <w:rsid w:val="00A95B42"/>
    <w:rsid w:val="00AA177E"/>
    <w:rsid w:val="00AC401D"/>
    <w:rsid w:val="00AD518C"/>
    <w:rsid w:val="00AE0DDC"/>
    <w:rsid w:val="00AF3184"/>
    <w:rsid w:val="00B012D4"/>
    <w:rsid w:val="00B0737C"/>
    <w:rsid w:val="00B208C1"/>
    <w:rsid w:val="00B46ECE"/>
    <w:rsid w:val="00B7208A"/>
    <w:rsid w:val="00B74A31"/>
    <w:rsid w:val="00B9550A"/>
    <w:rsid w:val="00BB2B7B"/>
    <w:rsid w:val="00BC72DC"/>
    <w:rsid w:val="00BD0064"/>
    <w:rsid w:val="00BD1F0C"/>
    <w:rsid w:val="00BE0A73"/>
    <w:rsid w:val="00C13A13"/>
    <w:rsid w:val="00C25105"/>
    <w:rsid w:val="00C25F39"/>
    <w:rsid w:val="00C56063"/>
    <w:rsid w:val="00C57627"/>
    <w:rsid w:val="00C620BF"/>
    <w:rsid w:val="00C71CC1"/>
    <w:rsid w:val="00C72025"/>
    <w:rsid w:val="00C75CF6"/>
    <w:rsid w:val="00C837C1"/>
    <w:rsid w:val="00C95338"/>
    <w:rsid w:val="00CA71F9"/>
    <w:rsid w:val="00CB5D90"/>
    <w:rsid w:val="00CC31B6"/>
    <w:rsid w:val="00CC58FD"/>
    <w:rsid w:val="00CC7CD8"/>
    <w:rsid w:val="00CE06DF"/>
    <w:rsid w:val="00CE5866"/>
    <w:rsid w:val="00CE7FAF"/>
    <w:rsid w:val="00CF2E59"/>
    <w:rsid w:val="00CF63AD"/>
    <w:rsid w:val="00D05821"/>
    <w:rsid w:val="00D10756"/>
    <w:rsid w:val="00D27195"/>
    <w:rsid w:val="00D27E52"/>
    <w:rsid w:val="00D44972"/>
    <w:rsid w:val="00D54B47"/>
    <w:rsid w:val="00D8554C"/>
    <w:rsid w:val="00D8731F"/>
    <w:rsid w:val="00D87F55"/>
    <w:rsid w:val="00D918BA"/>
    <w:rsid w:val="00D925E9"/>
    <w:rsid w:val="00D97258"/>
    <w:rsid w:val="00DA77EF"/>
    <w:rsid w:val="00DF723B"/>
    <w:rsid w:val="00E04C88"/>
    <w:rsid w:val="00E05190"/>
    <w:rsid w:val="00E514CC"/>
    <w:rsid w:val="00E5454F"/>
    <w:rsid w:val="00E81E4E"/>
    <w:rsid w:val="00E8210E"/>
    <w:rsid w:val="00E8771E"/>
    <w:rsid w:val="00EE0323"/>
    <w:rsid w:val="00F003E8"/>
    <w:rsid w:val="00F23F9C"/>
    <w:rsid w:val="00F421C8"/>
    <w:rsid w:val="00F5441A"/>
    <w:rsid w:val="00F54688"/>
    <w:rsid w:val="00F6372F"/>
    <w:rsid w:val="00FB6ABE"/>
    <w:rsid w:val="00FC510B"/>
    <w:rsid w:val="00FD37AE"/>
    <w:rsid w:val="00FF0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D59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1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16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D59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customStyle="1" w:styleId="3-normalyaz">
    <w:name w:val="3-normalyaz"/>
    <w:basedOn w:val="Normal"/>
    <w:rsid w:val="003634F9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3634F9"/>
  </w:style>
  <w:style w:type="paragraph" w:customStyle="1" w:styleId="2-ortabaslk">
    <w:name w:val="2-ortabaslk"/>
    <w:basedOn w:val="Normal"/>
    <w:rsid w:val="003634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97CD7D-4F3D-434B-9931-CABC97C00B37}"/>
</file>

<file path=customXml/itemProps2.xml><?xml version="1.0" encoding="utf-8"?>
<ds:datastoreItem xmlns:ds="http://schemas.openxmlformats.org/officeDocument/2006/customXml" ds:itemID="{F05B1D3B-9AAC-42ED-9CF0-E47EE18DB32D}"/>
</file>

<file path=customXml/itemProps3.xml><?xml version="1.0" encoding="utf-8"?>
<ds:datastoreItem xmlns:ds="http://schemas.openxmlformats.org/officeDocument/2006/customXml" ds:itemID="{2C59A69F-B799-4673-8E1B-335B95E33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93</cp:revision>
  <dcterms:created xsi:type="dcterms:W3CDTF">2017-12-11T10:00:00Z</dcterms:created>
  <dcterms:modified xsi:type="dcterms:W3CDTF">2018-04-01T09:42:00Z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